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504" w:tblpY="1"/>
        <w:tblW w:w="10110" w:type="dxa"/>
        <w:tblLayout w:type="fixed"/>
        <w:tblLook w:val="0000" w:firstRow="0" w:lastRow="0" w:firstColumn="0" w:lastColumn="0" w:noHBand="0" w:noVBand="0"/>
      </w:tblPr>
      <w:tblGrid>
        <w:gridCol w:w="3370"/>
        <w:gridCol w:w="3370"/>
        <w:gridCol w:w="3370"/>
      </w:tblGrid>
      <w:tr w:rsidR="008F634A" w:rsidRPr="008F634A" w14:paraId="49DC19E4" w14:textId="77777777" w:rsidTr="0046759D">
        <w:trPr>
          <w:trHeight w:val="1429"/>
        </w:trPr>
        <w:tc>
          <w:tcPr>
            <w:tcW w:w="3370" w:type="dxa"/>
            <w:vAlign w:val="center"/>
          </w:tcPr>
          <w:p w14:paraId="44410389" w14:textId="09FF4786" w:rsidR="008F634A" w:rsidRPr="008F634A" w:rsidRDefault="008F634A" w:rsidP="008F634A">
            <w:pPr>
              <w:tabs>
                <w:tab w:val="center" w:pos="4513"/>
                <w:tab w:val="right" w:pos="9026"/>
              </w:tabs>
              <w:spacing w:after="0" w:line="240" w:lineRule="auto"/>
              <w:rPr>
                <w:rFonts w:ascii="Arial" w:eastAsia="Times New Roman" w:hAnsi="Arial" w:cs="Arial"/>
                <w:sz w:val="24"/>
                <w:szCs w:val="20"/>
              </w:rPr>
            </w:pPr>
            <w:r w:rsidRPr="008F634A">
              <w:rPr>
                <w:rFonts w:ascii="Arial" w:eastAsia="Times New Roman" w:hAnsi="Arial" w:cs="Arial"/>
                <w:b/>
                <w:sz w:val="18"/>
                <w:szCs w:val="20"/>
              </w:rPr>
              <w:br w:type="page"/>
            </w:r>
            <w:r w:rsidRPr="008F634A">
              <w:rPr>
                <w:rFonts w:ascii="Arial" w:eastAsia="Times New Roman" w:hAnsi="Arial" w:cs="Arial"/>
                <w:b/>
                <w:sz w:val="18"/>
                <w:szCs w:val="20"/>
              </w:rPr>
              <w:br w:type="page"/>
            </w:r>
            <w:r w:rsidRPr="008F634A">
              <w:rPr>
                <w:rFonts w:ascii="Arial" w:eastAsia="Times New Roman" w:hAnsi="Arial" w:cs="Arial"/>
                <w:sz w:val="16"/>
                <w:szCs w:val="20"/>
              </w:rPr>
              <w:br w:type="page"/>
            </w:r>
            <w:r w:rsidRPr="008F634A">
              <w:rPr>
                <w:rFonts w:ascii="Arial" w:eastAsia="Times New Roman" w:hAnsi="Arial" w:cs="Arial"/>
                <w:sz w:val="36"/>
                <w:szCs w:val="32"/>
              </w:rPr>
              <w:t xml:space="preserve"> </w:t>
            </w:r>
            <w:bookmarkStart w:id="0" w:name="_MON_1289908204"/>
            <w:bookmarkStart w:id="1" w:name="_MON_1289993783"/>
            <w:bookmarkEnd w:id="0"/>
            <w:bookmarkEnd w:id="1"/>
            <w:r w:rsidR="00894659" w:rsidRPr="008F634A">
              <w:rPr>
                <w:rFonts w:ascii="Times New Roman" w:eastAsia="Times New Roman" w:hAnsi="Times New Roman" w:cs="Arial"/>
                <w:bCs/>
                <w:noProof/>
                <w:sz w:val="28"/>
                <w:szCs w:val="20"/>
              </w:rPr>
              <w:drawing>
                <wp:inline distT="0" distB="0" distL="0" distR="0" wp14:anchorId="21678419" wp14:editId="1B437133">
                  <wp:extent cx="13906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723900"/>
                          </a:xfrm>
                          <a:prstGeom prst="rect">
                            <a:avLst/>
                          </a:prstGeom>
                          <a:noFill/>
                          <a:ln>
                            <a:noFill/>
                          </a:ln>
                        </pic:spPr>
                      </pic:pic>
                    </a:graphicData>
                  </a:graphic>
                </wp:inline>
              </w:drawing>
            </w:r>
          </w:p>
        </w:tc>
        <w:tc>
          <w:tcPr>
            <w:tcW w:w="3370" w:type="dxa"/>
            <w:vAlign w:val="center"/>
          </w:tcPr>
          <w:p w14:paraId="0D317C5C" w14:textId="08975A78" w:rsidR="008F634A" w:rsidRPr="008F634A" w:rsidRDefault="00894659" w:rsidP="008F634A">
            <w:pPr>
              <w:spacing w:after="0" w:line="240" w:lineRule="auto"/>
              <w:jc w:val="center"/>
              <w:rPr>
                <w:rFonts w:ascii="Times New Roman" w:eastAsia="Times New Roman" w:hAnsi="Times New Roman" w:cs="Arial"/>
                <w:sz w:val="36"/>
                <w:szCs w:val="20"/>
              </w:rPr>
            </w:pPr>
            <w:r>
              <w:rPr>
                <w:rFonts w:ascii="Times New Roman" w:eastAsia="Times New Roman" w:hAnsi="Times New Roman" w:cs="Arial"/>
                <w:sz w:val="36"/>
                <w:szCs w:val="32"/>
              </w:rPr>
              <w:t xml:space="preserve">Excursion </w:t>
            </w:r>
            <w:r w:rsidR="008F634A" w:rsidRPr="008F634A">
              <w:rPr>
                <w:rFonts w:ascii="Times New Roman" w:eastAsia="Times New Roman" w:hAnsi="Times New Roman" w:cs="Arial"/>
                <w:sz w:val="36"/>
                <w:szCs w:val="32"/>
              </w:rPr>
              <w:t>Code of Conduct</w:t>
            </w:r>
          </w:p>
        </w:tc>
        <w:tc>
          <w:tcPr>
            <w:tcW w:w="3370" w:type="dxa"/>
            <w:vAlign w:val="center"/>
          </w:tcPr>
          <w:p w14:paraId="3E7C83E1" w14:textId="46E1F7A8" w:rsidR="008F634A" w:rsidRPr="008F634A" w:rsidRDefault="008F634A" w:rsidP="008F634A">
            <w:pPr>
              <w:spacing w:after="0" w:line="240" w:lineRule="auto"/>
              <w:jc w:val="right"/>
              <w:rPr>
                <w:rFonts w:ascii="Times New Roman" w:eastAsia="Times New Roman" w:hAnsi="Times New Roman" w:cs="Arial"/>
                <w:bCs/>
                <w:sz w:val="28"/>
                <w:szCs w:val="20"/>
              </w:rPr>
            </w:pPr>
          </w:p>
        </w:tc>
      </w:tr>
    </w:tbl>
    <w:p w14:paraId="1BDA20CA" w14:textId="77777777" w:rsidR="008F634A" w:rsidRPr="008F634A" w:rsidRDefault="008F634A" w:rsidP="008F634A">
      <w:pPr>
        <w:tabs>
          <w:tab w:val="left" w:pos="2820"/>
          <w:tab w:val="left" w:pos="6800"/>
          <w:tab w:val="left" w:pos="9356"/>
        </w:tabs>
        <w:spacing w:after="0" w:line="240" w:lineRule="auto"/>
        <w:ind w:right="142"/>
        <w:rPr>
          <w:rFonts w:ascii="Times New Roman" w:eastAsia="Times New Roman" w:hAnsi="Times New Roman" w:cs="Arial"/>
          <w:b/>
          <w:bCs/>
          <w:sz w:val="24"/>
          <w:szCs w:val="20"/>
        </w:rPr>
      </w:pPr>
    </w:p>
    <w:p w14:paraId="1A289A82" w14:textId="0B999D3D" w:rsidR="008F634A" w:rsidRPr="00894659" w:rsidRDefault="008F634A" w:rsidP="008F634A">
      <w:pPr>
        <w:tabs>
          <w:tab w:val="left" w:pos="2820"/>
          <w:tab w:val="left" w:pos="6800"/>
          <w:tab w:val="left" w:pos="9356"/>
        </w:tabs>
        <w:spacing w:after="0" w:line="240" w:lineRule="auto"/>
        <w:ind w:right="142"/>
        <w:rPr>
          <w:rFonts w:ascii="Times New Roman" w:eastAsia="Times New Roman" w:hAnsi="Times New Roman" w:cs="Arial"/>
          <w:b/>
          <w:bCs/>
          <w:color w:val="FF0000"/>
          <w:sz w:val="26"/>
          <w:szCs w:val="26"/>
        </w:rPr>
      </w:pPr>
      <w:r w:rsidRPr="00894659">
        <w:rPr>
          <w:rFonts w:ascii="Times New Roman" w:eastAsia="Times New Roman" w:hAnsi="Times New Roman" w:cs="Arial"/>
          <w:b/>
          <w:bCs/>
          <w:color w:val="FF0000"/>
          <w:sz w:val="26"/>
          <w:szCs w:val="26"/>
        </w:rPr>
        <w:t>For all students</w:t>
      </w:r>
      <w:r w:rsidR="00894659" w:rsidRPr="00894659">
        <w:rPr>
          <w:rFonts w:ascii="Times New Roman" w:eastAsia="Times New Roman" w:hAnsi="Times New Roman" w:cs="Arial"/>
          <w:b/>
          <w:bCs/>
          <w:color w:val="FF0000"/>
          <w:sz w:val="26"/>
          <w:szCs w:val="26"/>
        </w:rPr>
        <w:t xml:space="preserve"> attending excursions:</w:t>
      </w:r>
    </w:p>
    <w:p w14:paraId="22BC3EC0" w14:textId="77777777" w:rsidR="008F634A" w:rsidRPr="00894659" w:rsidRDefault="008F634A" w:rsidP="008F634A">
      <w:pPr>
        <w:tabs>
          <w:tab w:val="left" w:pos="2820"/>
          <w:tab w:val="left" w:pos="6800"/>
          <w:tab w:val="left" w:pos="9356"/>
        </w:tabs>
        <w:spacing w:after="0" w:line="240" w:lineRule="auto"/>
        <w:ind w:right="142"/>
        <w:rPr>
          <w:rFonts w:ascii="Times New Roman" w:eastAsia="Times New Roman" w:hAnsi="Times New Roman" w:cs="Arial"/>
          <w:b/>
          <w:bCs/>
          <w:sz w:val="26"/>
          <w:szCs w:val="26"/>
        </w:rPr>
      </w:pPr>
    </w:p>
    <w:p w14:paraId="2AC01734"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understand that school rules as they relate to the context of this excursion apply.  </w:t>
      </w:r>
    </w:p>
    <w:p w14:paraId="2646FC5C"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will take note of where I </w:t>
      </w:r>
      <w:proofErr w:type="gramStart"/>
      <w:r w:rsidRPr="00894659">
        <w:rPr>
          <w:rFonts w:ascii="Times New Roman" w:eastAsia="Times New Roman" w:hAnsi="Times New Roman" w:cs="Arial"/>
          <w:sz w:val="26"/>
          <w:szCs w:val="26"/>
        </w:rPr>
        <w:t>have to</w:t>
      </w:r>
      <w:proofErr w:type="gramEnd"/>
      <w:r w:rsidRPr="00894659">
        <w:rPr>
          <w:rFonts w:ascii="Times New Roman" w:eastAsia="Times New Roman" w:hAnsi="Times New Roman" w:cs="Arial"/>
          <w:sz w:val="26"/>
          <w:szCs w:val="26"/>
        </w:rPr>
        <w:t xml:space="preserve"> be and what is expected of me at all times.  </w:t>
      </w:r>
    </w:p>
    <w:p w14:paraId="0C4C206E"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will never go off alone.  </w:t>
      </w:r>
    </w:p>
    <w:p w14:paraId="5F84C89E"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w:t>
      </w:r>
      <w:proofErr w:type="gramStart"/>
      <w:r w:rsidRPr="00894659">
        <w:rPr>
          <w:rFonts w:ascii="Times New Roman" w:eastAsia="Times New Roman" w:hAnsi="Times New Roman" w:cs="Arial"/>
          <w:sz w:val="26"/>
          <w:szCs w:val="26"/>
        </w:rPr>
        <w:t>will at all times</w:t>
      </w:r>
      <w:proofErr w:type="gramEnd"/>
      <w:r w:rsidRPr="00894659">
        <w:rPr>
          <w:rFonts w:ascii="Times New Roman" w:eastAsia="Times New Roman" w:hAnsi="Times New Roman" w:cs="Arial"/>
          <w:sz w:val="26"/>
          <w:szCs w:val="26"/>
        </w:rPr>
        <w:t xml:space="preserve"> be with at least two other students from the excursion.</w:t>
      </w:r>
    </w:p>
    <w:p w14:paraId="04113922"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will be punctual and reliable.  </w:t>
      </w:r>
    </w:p>
    <w:p w14:paraId="23C977C3" w14:textId="77777777" w:rsidR="008F634A" w:rsidRPr="00894659" w:rsidRDefault="008F634A" w:rsidP="008F634A">
      <w:pPr>
        <w:numPr>
          <w:ilvl w:val="0"/>
          <w:numId w:val="1"/>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will not go off with strangers or invite them to participate in group activities.  </w:t>
      </w:r>
    </w:p>
    <w:p w14:paraId="03044657"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respect the people and places we will visit.</w:t>
      </w:r>
    </w:p>
    <w:p w14:paraId="560B2A8E"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respect the rights of animals.</w:t>
      </w:r>
    </w:p>
    <w:p w14:paraId="056C7736"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cooperate with the requests of the supervising teachers.</w:t>
      </w:r>
    </w:p>
    <w:p w14:paraId="2D261322"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be a considerate member of the group.</w:t>
      </w:r>
    </w:p>
    <w:p w14:paraId="28B8C1E4"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act courteously in dealings with others, including host families and agency staff.</w:t>
      </w:r>
    </w:p>
    <w:p w14:paraId="52F306B1"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be responsible for my own things, such as baggage, and, when in charge of them, passport, tickets, money.</w:t>
      </w:r>
    </w:p>
    <w:p w14:paraId="50549D59"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I will keep rendezvous (meeting times and places) as arranged throughout the excursion.</w:t>
      </w:r>
    </w:p>
    <w:p w14:paraId="5925527F"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will act in a responsible and positive way as an ambassador of my school, my excursion </w:t>
      </w:r>
      <w:proofErr w:type="gramStart"/>
      <w:r w:rsidRPr="00894659">
        <w:rPr>
          <w:rFonts w:ascii="Times New Roman" w:eastAsia="Times New Roman" w:hAnsi="Times New Roman" w:cs="Arial"/>
          <w:sz w:val="26"/>
          <w:szCs w:val="26"/>
        </w:rPr>
        <w:t>group</w:t>
      </w:r>
      <w:proofErr w:type="gramEnd"/>
      <w:r w:rsidRPr="00894659">
        <w:rPr>
          <w:rFonts w:ascii="Times New Roman" w:eastAsia="Times New Roman" w:hAnsi="Times New Roman" w:cs="Arial"/>
          <w:sz w:val="26"/>
          <w:szCs w:val="26"/>
        </w:rPr>
        <w:t xml:space="preserve"> and my country.</w:t>
      </w:r>
    </w:p>
    <w:p w14:paraId="07DAB2F3" w14:textId="77777777" w:rsidR="008F634A" w:rsidRPr="00894659" w:rsidRDefault="008F634A" w:rsidP="008F634A">
      <w:pPr>
        <w:numPr>
          <w:ilvl w:val="0"/>
          <w:numId w:val="1"/>
        </w:numPr>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I will wear all safety equipment on the trip advised by staff members including helmets and wrist guards whilst at the snow, wakeboarding and mountain bike riding, wetsuits when participating in water activities, </w:t>
      </w:r>
      <w:proofErr w:type="gramStart"/>
      <w:r w:rsidRPr="00894659">
        <w:rPr>
          <w:rFonts w:ascii="Times New Roman" w:eastAsia="Times New Roman" w:hAnsi="Times New Roman" w:cs="Arial"/>
          <w:sz w:val="26"/>
          <w:szCs w:val="26"/>
        </w:rPr>
        <w:t>helmets</w:t>
      </w:r>
      <w:proofErr w:type="gramEnd"/>
      <w:r w:rsidRPr="00894659">
        <w:rPr>
          <w:rFonts w:ascii="Times New Roman" w:eastAsia="Times New Roman" w:hAnsi="Times New Roman" w:cs="Arial"/>
          <w:sz w:val="26"/>
          <w:szCs w:val="26"/>
        </w:rPr>
        <w:t xml:space="preserve"> and harness whilst rock climbing and abseiling and life vests while kayaking.</w:t>
      </w:r>
    </w:p>
    <w:p w14:paraId="6C0FBB76" w14:textId="77777777" w:rsidR="008F634A" w:rsidRPr="00894659" w:rsidRDefault="008F634A" w:rsidP="008F634A">
      <w:pPr>
        <w:tabs>
          <w:tab w:val="left" w:pos="9356"/>
        </w:tabs>
        <w:spacing w:after="0" w:line="240" w:lineRule="auto"/>
        <w:ind w:right="141"/>
        <w:rPr>
          <w:rFonts w:ascii="Times New Roman" w:eastAsia="Times New Roman" w:hAnsi="Times New Roman" w:cs="Arial"/>
          <w:sz w:val="26"/>
          <w:szCs w:val="26"/>
        </w:rPr>
      </w:pPr>
    </w:p>
    <w:p w14:paraId="32979DFF" w14:textId="77777777" w:rsidR="008F634A" w:rsidRPr="00894659" w:rsidRDefault="008F634A" w:rsidP="008F634A">
      <w:pPr>
        <w:keepNext/>
        <w:spacing w:after="0" w:line="240" w:lineRule="auto"/>
        <w:jc w:val="center"/>
        <w:outlineLvl w:val="3"/>
        <w:rPr>
          <w:rFonts w:ascii="Arial" w:eastAsia="Times New Roman" w:hAnsi="Arial" w:cs="Arial"/>
          <w:b/>
          <w:color w:val="FF0000"/>
          <w:sz w:val="26"/>
          <w:szCs w:val="26"/>
        </w:rPr>
      </w:pPr>
      <w:r w:rsidRPr="00894659">
        <w:rPr>
          <w:rFonts w:ascii="Arial" w:eastAsia="Times New Roman" w:hAnsi="Arial" w:cs="Arial"/>
          <w:b/>
          <w:color w:val="FF0000"/>
          <w:sz w:val="26"/>
          <w:szCs w:val="26"/>
        </w:rPr>
        <w:t>Drugs and Alcohol</w:t>
      </w:r>
    </w:p>
    <w:p w14:paraId="7D950A7D" w14:textId="77777777" w:rsidR="008F634A" w:rsidRPr="00894659" w:rsidRDefault="008F634A" w:rsidP="008F634A">
      <w:p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The possession, purchase or use of drugs or alcohol is forbidden.  Any participant violating this code will be sent home at their own expense.</w:t>
      </w:r>
    </w:p>
    <w:p w14:paraId="59C048DB" w14:textId="77777777" w:rsidR="008F634A" w:rsidRPr="00894659" w:rsidRDefault="008F634A" w:rsidP="008F634A">
      <w:pPr>
        <w:tabs>
          <w:tab w:val="left" w:pos="9356"/>
        </w:tabs>
        <w:spacing w:after="0" w:line="240" w:lineRule="auto"/>
        <w:ind w:right="141"/>
        <w:rPr>
          <w:rFonts w:ascii="Times New Roman" w:eastAsia="Times New Roman" w:hAnsi="Times New Roman" w:cs="Arial"/>
          <w:sz w:val="26"/>
          <w:szCs w:val="26"/>
        </w:rPr>
      </w:pPr>
    </w:p>
    <w:p w14:paraId="40B7E5AE" w14:textId="77777777" w:rsidR="008F634A" w:rsidRPr="00894659" w:rsidRDefault="008F634A" w:rsidP="008F634A">
      <w:pPr>
        <w:keepNext/>
        <w:spacing w:after="0" w:line="240" w:lineRule="auto"/>
        <w:jc w:val="center"/>
        <w:outlineLvl w:val="3"/>
        <w:rPr>
          <w:rFonts w:ascii="Arial" w:eastAsia="Times New Roman" w:hAnsi="Arial" w:cs="Arial"/>
          <w:b/>
          <w:color w:val="FF0000"/>
          <w:sz w:val="26"/>
          <w:szCs w:val="26"/>
        </w:rPr>
      </w:pPr>
      <w:r w:rsidRPr="00894659">
        <w:rPr>
          <w:rFonts w:ascii="Arial" w:eastAsia="Times New Roman" w:hAnsi="Arial" w:cs="Arial"/>
          <w:b/>
          <w:color w:val="FF0000"/>
          <w:sz w:val="26"/>
          <w:szCs w:val="26"/>
        </w:rPr>
        <w:t>Other violations</w:t>
      </w:r>
    </w:p>
    <w:p w14:paraId="69F3222B" w14:textId="77777777" w:rsidR="008F634A" w:rsidRPr="00894659" w:rsidRDefault="008F634A" w:rsidP="008F634A">
      <w:pPr>
        <w:numPr>
          <w:ilvl w:val="0"/>
          <w:numId w:val="2"/>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Being absent from the group or leaving without permission.</w:t>
      </w:r>
    </w:p>
    <w:p w14:paraId="2F72C348" w14:textId="77777777" w:rsidR="008F634A" w:rsidRPr="00894659" w:rsidRDefault="008F634A" w:rsidP="008F634A">
      <w:pPr>
        <w:numPr>
          <w:ilvl w:val="0"/>
          <w:numId w:val="2"/>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Driving any vehicle.</w:t>
      </w:r>
    </w:p>
    <w:p w14:paraId="60BA7E11" w14:textId="77777777" w:rsidR="008F634A" w:rsidRPr="00894659" w:rsidRDefault="008F634A" w:rsidP="008F634A">
      <w:pPr>
        <w:numPr>
          <w:ilvl w:val="0"/>
          <w:numId w:val="2"/>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Hitchhiking.</w:t>
      </w:r>
    </w:p>
    <w:p w14:paraId="6D833501" w14:textId="77777777" w:rsidR="008F634A" w:rsidRPr="00894659" w:rsidRDefault="008F634A" w:rsidP="008F634A">
      <w:pPr>
        <w:numPr>
          <w:ilvl w:val="0"/>
          <w:numId w:val="2"/>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Breaking or damaging property.</w:t>
      </w:r>
    </w:p>
    <w:p w14:paraId="5D95579B" w14:textId="77777777" w:rsidR="008F634A" w:rsidRPr="00894659" w:rsidRDefault="008F634A" w:rsidP="008F634A">
      <w:pPr>
        <w:numPr>
          <w:ilvl w:val="0"/>
          <w:numId w:val="2"/>
        </w:num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Disobedience to the teacher.</w:t>
      </w:r>
    </w:p>
    <w:p w14:paraId="454EB30B" w14:textId="77777777" w:rsidR="008F634A" w:rsidRPr="00894659" w:rsidRDefault="008F634A" w:rsidP="008F634A">
      <w:pPr>
        <w:tabs>
          <w:tab w:val="left" w:pos="9356"/>
        </w:tabs>
        <w:spacing w:after="0" w:line="240" w:lineRule="auto"/>
        <w:ind w:right="141"/>
        <w:rPr>
          <w:rFonts w:ascii="Times New Roman" w:eastAsia="Times New Roman" w:hAnsi="Times New Roman" w:cs="Arial"/>
          <w:sz w:val="26"/>
          <w:szCs w:val="26"/>
        </w:rPr>
      </w:pPr>
    </w:p>
    <w:p w14:paraId="77378FC0" w14:textId="77777777" w:rsidR="008F634A" w:rsidRPr="00894659" w:rsidRDefault="008F634A" w:rsidP="008F634A">
      <w:pPr>
        <w:tabs>
          <w:tab w:val="left" w:pos="9356"/>
        </w:tabs>
        <w:spacing w:after="0" w:line="240" w:lineRule="auto"/>
        <w:ind w:right="141"/>
        <w:rPr>
          <w:rFonts w:ascii="Times New Roman" w:eastAsia="Times New Roman" w:hAnsi="Times New Roman" w:cs="Arial"/>
          <w:sz w:val="26"/>
          <w:szCs w:val="26"/>
        </w:rPr>
      </w:pPr>
      <w:r w:rsidRPr="00894659">
        <w:rPr>
          <w:rFonts w:ascii="Times New Roman" w:eastAsia="Times New Roman" w:hAnsi="Times New Roman" w:cs="Arial"/>
          <w:sz w:val="26"/>
          <w:szCs w:val="26"/>
        </w:rPr>
        <w:t xml:space="preserve">Parents will be made aware of all conduct violations during the excursion. </w:t>
      </w:r>
    </w:p>
    <w:p w14:paraId="1B9280EF" w14:textId="45523CE7" w:rsidR="00EC3543" w:rsidRDefault="008F634A" w:rsidP="00894659">
      <w:pPr>
        <w:tabs>
          <w:tab w:val="left" w:pos="9356"/>
        </w:tabs>
        <w:spacing w:after="0" w:line="240" w:lineRule="auto"/>
        <w:ind w:right="141"/>
        <w:jc w:val="center"/>
        <w:rPr>
          <w:rFonts w:ascii="Times New Roman" w:eastAsia="Times New Roman" w:hAnsi="Times New Roman" w:cs="Arial"/>
          <w:color w:val="00B0F0"/>
          <w:sz w:val="26"/>
          <w:szCs w:val="26"/>
          <w:u w:val="single"/>
        </w:rPr>
      </w:pPr>
      <w:r w:rsidRPr="00894659">
        <w:rPr>
          <w:rFonts w:ascii="Times New Roman" w:eastAsia="Times New Roman" w:hAnsi="Times New Roman" w:cs="Arial"/>
          <w:color w:val="00B0F0"/>
          <w:sz w:val="26"/>
          <w:szCs w:val="26"/>
          <w:u w:val="single"/>
        </w:rPr>
        <w:t xml:space="preserve">If the violation is deemed serious, parents will be required to come and pick the student up from the </w:t>
      </w:r>
      <w:r w:rsidR="00894659">
        <w:rPr>
          <w:rFonts w:ascii="Times New Roman" w:eastAsia="Times New Roman" w:hAnsi="Times New Roman" w:cs="Arial"/>
          <w:color w:val="00B0F0"/>
          <w:sz w:val="26"/>
          <w:szCs w:val="26"/>
          <w:u w:val="single"/>
        </w:rPr>
        <w:t>excursion</w:t>
      </w:r>
      <w:r w:rsidRPr="00894659">
        <w:rPr>
          <w:rFonts w:ascii="Times New Roman" w:eastAsia="Times New Roman" w:hAnsi="Times New Roman" w:cs="Arial"/>
          <w:color w:val="00B0F0"/>
          <w:sz w:val="26"/>
          <w:szCs w:val="26"/>
          <w:u w:val="single"/>
        </w:rPr>
        <w:t xml:space="preserve"> straight away regardless of the time.</w:t>
      </w:r>
    </w:p>
    <w:p w14:paraId="7EF745DA" w14:textId="6F3FB786" w:rsidR="00EB656E" w:rsidRDefault="00EB656E" w:rsidP="00EB656E">
      <w:pPr>
        <w:tabs>
          <w:tab w:val="left" w:pos="9356"/>
        </w:tabs>
        <w:spacing w:after="0" w:line="240" w:lineRule="auto"/>
        <w:ind w:right="141"/>
        <w:rPr>
          <w:rFonts w:ascii="Times New Roman" w:eastAsia="Times New Roman" w:hAnsi="Times New Roman" w:cs="Arial"/>
          <w:color w:val="00B0F0"/>
          <w:sz w:val="26"/>
          <w:szCs w:val="26"/>
          <w:u w:val="single"/>
        </w:rPr>
      </w:pPr>
    </w:p>
    <w:p w14:paraId="277D6A4B" w14:textId="77777777" w:rsidR="00EB656E" w:rsidRPr="00794703" w:rsidRDefault="00EB656E" w:rsidP="00EB656E">
      <w:pPr>
        <w:tabs>
          <w:tab w:val="left" w:pos="9356"/>
        </w:tabs>
        <w:ind w:right="141"/>
        <w:rPr>
          <w:rFonts w:cs="Arial"/>
          <w:sz w:val="26"/>
          <w:szCs w:val="26"/>
        </w:rPr>
      </w:pPr>
      <w:r w:rsidRPr="00794703">
        <w:rPr>
          <w:rFonts w:cs="Arial"/>
          <w:sz w:val="26"/>
          <w:szCs w:val="26"/>
        </w:rPr>
        <w:lastRenderedPageBreak/>
        <w:t xml:space="preserve">We, the </w:t>
      </w:r>
      <w:proofErr w:type="gramStart"/>
      <w:r w:rsidRPr="00794703">
        <w:rPr>
          <w:rFonts w:cs="Arial"/>
          <w:sz w:val="26"/>
          <w:szCs w:val="26"/>
        </w:rPr>
        <w:t>parents</w:t>
      </w:r>
      <w:proofErr w:type="gramEnd"/>
      <w:r w:rsidRPr="00794703">
        <w:rPr>
          <w:rFonts w:cs="Arial"/>
          <w:sz w:val="26"/>
          <w:szCs w:val="26"/>
        </w:rPr>
        <w:t xml:space="preserve"> and the student, have read the code of conduct and understand the consequences.</w:t>
      </w:r>
    </w:p>
    <w:p w14:paraId="1163932B" w14:textId="77777777" w:rsidR="00EB656E" w:rsidRPr="00794703" w:rsidRDefault="00EB656E" w:rsidP="00EB656E">
      <w:pPr>
        <w:tabs>
          <w:tab w:val="left" w:pos="9356"/>
        </w:tabs>
        <w:ind w:right="141"/>
        <w:rPr>
          <w:rFonts w:cs="Arial"/>
          <w:sz w:val="26"/>
          <w:szCs w:val="26"/>
        </w:rPr>
      </w:pPr>
    </w:p>
    <w:tbl>
      <w:tblPr>
        <w:tblW w:w="0" w:type="auto"/>
        <w:tblLook w:val="0000" w:firstRow="0" w:lastRow="0" w:firstColumn="0" w:lastColumn="0" w:noHBand="0" w:noVBand="0"/>
      </w:tblPr>
      <w:tblGrid>
        <w:gridCol w:w="2518"/>
        <w:gridCol w:w="4845"/>
      </w:tblGrid>
      <w:tr w:rsidR="00EB656E" w:rsidRPr="00794703" w14:paraId="2D4DA903" w14:textId="77777777" w:rsidTr="00421A02">
        <w:tblPrEx>
          <w:tblCellMar>
            <w:top w:w="0" w:type="dxa"/>
            <w:bottom w:w="0" w:type="dxa"/>
          </w:tblCellMar>
        </w:tblPrEx>
        <w:trPr>
          <w:trHeight w:val="340"/>
          <w:tblHeader/>
        </w:trPr>
        <w:tc>
          <w:tcPr>
            <w:tcW w:w="2518" w:type="dxa"/>
            <w:vAlign w:val="center"/>
          </w:tcPr>
          <w:p w14:paraId="34119CE2" w14:textId="77777777" w:rsidR="00EB656E" w:rsidRPr="00794703" w:rsidRDefault="00EB656E" w:rsidP="00421A02">
            <w:pPr>
              <w:tabs>
                <w:tab w:val="left" w:pos="9356"/>
              </w:tabs>
              <w:ind w:right="141"/>
              <w:rPr>
                <w:rFonts w:cs="Arial"/>
                <w:sz w:val="26"/>
                <w:szCs w:val="26"/>
              </w:rPr>
            </w:pPr>
            <w:r w:rsidRPr="00794703">
              <w:rPr>
                <w:rFonts w:cs="Arial"/>
                <w:sz w:val="26"/>
                <w:szCs w:val="26"/>
              </w:rPr>
              <w:t>Student’s signature:</w:t>
            </w:r>
          </w:p>
        </w:tc>
        <w:tc>
          <w:tcPr>
            <w:tcW w:w="4792" w:type="dxa"/>
            <w:vAlign w:val="center"/>
          </w:tcPr>
          <w:p w14:paraId="22BC4FC9" w14:textId="77777777" w:rsidR="00EB656E" w:rsidRPr="00794703" w:rsidRDefault="00EB656E" w:rsidP="00421A02">
            <w:pPr>
              <w:tabs>
                <w:tab w:val="left" w:pos="9356"/>
              </w:tabs>
              <w:ind w:right="141"/>
              <w:rPr>
                <w:rFonts w:cs="Arial"/>
                <w:sz w:val="26"/>
                <w:szCs w:val="26"/>
              </w:rPr>
            </w:pPr>
            <w:r w:rsidRPr="00794703">
              <w:rPr>
                <w:rFonts w:cs="Arial"/>
                <w:sz w:val="26"/>
                <w:szCs w:val="26"/>
              </w:rPr>
              <w:t>…………………………………………………………………</w:t>
            </w:r>
          </w:p>
        </w:tc>
      </w:tr>
      <w:tr w:rsidR="00EB656E" w:rsidRPr="00794703" w14:paraId="5FF58F31" w14:textId="77777777" w:rsidTr="00421A02">
        <w:tblPrEx>
          <w:tblCellMar>
            <w:top w:w="0" w:type="dxa"/>
            <w:bottom w:w="0" w:type="dxa"/>
          </w:tblCellMar>
        </w:tblPrEx>
        <w:trPr>
          <w:trHeight w:val="340"/>
          <w:tblHeader/>
        </w:trPr>
        <w:tc>
          <w:tcPr>
            <w:tcW w:w="2518" w:type="dxa"/>
            <w:vAlign w:val="center"/>
          </w:tcPr>
          <w:p w14:paraId="1759AD83" w14:textId="77777777" w:rsidR="00EB656E" w:rsidRPr="00794703" w:rsidRDefault="00EB656E" w:rsidP="00421A02">
            <w:pPr>
              <w:tabs>
                <w:tab w:val="left" w:pos="9356"/>
              </w:tabs>
              <w:ind w:right="141"/>
              <w:rPr>
                <w:rFonts w:cs="Arial"/>
                <w:sz w:val="26"/>
                <w:szCs w:val="26"/>
              </w:rPr>
            </w:pPr>
            <w:r w:rsidRPr="00794703">
              <w:rPr>
                <w:rFonts w:cs="Arial"/>
                <w:sz w:val="26"/>
                <w:szCs w:val="26"/>
              </w:rPr>
              <w:t>Date:</w:t>
            </w:r>
          </w:p>
        </w:tc>
        <w:tc>
          <w:tcPr>
            <w:tcW w:w="4792" w:type="dxa"/>
            <w:vAlign w:val="center"/>
          </w:tcPr>
          <w:p w14:paraId="666230C3" w14:textId="77777777" w:rsidR="00EB656E" w:rsidRPr="00794703" w:rsidRDefault="00EB656E" w:rsidP="00421A02">
            <w:pPr>
              <w:tabs>
                <w:tab w:val="left" w:pos="9356"/>
              </w:tabs>
              <w:ind w:right="141"/>
              <w:rPr>
                <w:rFonts w:cs="Arial"/>
                <w:sz w:val="26"/>
                <w:szCs w:val="26"/>
              </w:rPr>
            </w:pPr>
            <w:r w:rsidRPr="00794703">
              <w:rPr>
                <w:rFonts w:cs="Arial"/>
                <w:sz w:val="26"/>
                <w:szCs w:val="26"/>
              </w:rPr>
              <w:t>…………………………………………………………………</w:t>
            </w:r>
          </w:p>
        </w:tc>
      </w:tr>
      <w:tr w:rsidR="00EB656E" w:rsidRPr="00794703" w14:paraId="08430ADD" w14:textId="77777777" w:rsidTr="00421A02">
        <w:tblPrEx>
          <w:tblCellMar>
            <w:top w:w="0" w:type="dxa"/>
            <w:bottom w:w="0" w:type="dxa"/>
          </w:tblCellMar>
        </w:tblPrEx>
        <w:trPr>
          <w:trHeight w:val="340"/>
          <w:tblHeader/>
        </w:trPr>
        <w:tc>
          <w:tcPr>
            <w:tcW w:w="2518" w:type="dxa"/>
            <w:vAlign w:val="center"/>
          </w:tcPr>
          <w:p w14:paraId="6A832948" w14:textId="77777777" w:rsidR="00EB656E" w:rsidRPr="00794703" w:rsidRDefault="00EB656E" w:rsidP="00421A02">
            <w:pPr>
              <w:tabs>
                <w:tab w:val="left" w:pos="9356"/>
              </w:tabs>
              <w:ind w:right="141"/>
              <w:rPr>
                <w:rFonts w:cs="Arial"/>
                <w:sz w:val="26"/>
                <w:szCs w:val="26"/>
              </w:rPr>
            </w:pPr>
            <w:r w:rsidRPr="00794703">
              <w:rPr>
                <w:rFonts w:cs="Arial"/>
                <w:sz w:val="26"/>
                <w:szCs w:val="26"/>
              </w:rPr>
              <w:t>Parent’s signature:</w:t>
            </w:r>
          </w:p>
        </w:tc>
        <w:tc>
          <w:tcPr>
            <w:tcW w:w="4792" w:type="dxa"/>
            <w:vAlign w:val="center"/>
          </w:tcPr>
          <w:p w14:paraId="44D3B13B" w14:textId="77777777" w:rsidR="00EB656E" w:rsidRPr="00794703" w:rsidRDefault="00EB656E" w:rsidP="00421A02">
            <w:pPr>
              <w:tabs>
                <w:tab w:val="left" w:pos="9356"/>
              </w:tabs>
              <w:ind w:right="141"/>
              <w:rPr>
                <w:rFonts w:cs="Arial"/>
                <w:sz w:val="26"/>
                <w:szCs w:val="26"/>
              </w:rPr>
            </w:pPr>
            <w:r w:rsidRPr="00794703">
              <w:rPr>
                <w:rFonts w:cs="Arial"/>
                <w:sz w:val="26"/>
                <w:szCs w:val="26"/>
              </w:rPr>
              <w:t>…………………………………………………………………</w:t>
            </w:r>
          </w:p>
        </w:tc>
      </w:tr>
      <w:tr w:rsidR="00EB656E" w:rsidRPr="00794703" w14:paraId="5BE98508" w14:textId="77777777" w:rsidTr="00421A02">
        <w:tblPrEx>
          <w:tblCellMar>
            <w:top w:w="0" w:type="dxa"/>
            <w:bottom w:w="0" w:type="dxa"/>
          </w:tblCellMar>
        </w:tblPrEx>
        <w:trPr>
          <w:trHeight w:val="340"/>
          <w:tblHeader/>
        </w:trPr>
        <w:tc>
          <w:tcPr>
            <w:tcW w:w="2518" w:type="dxa"/>
            <w:vAlign w:val="center"/>
          </w:tcPr>
          <w:p w14:paraId="0F047F61" w14:textId="77777777" w:rsidR="00EB656E" w:rsidRPr="00794703" w:rsidRDefault="00EB656E" w:rsidP="00421A02">
            <w:pPr>
              <w:tabs>
                <w:tab w:val="left" w:pos="9356"/>
              </w:tabs>
              <w:ind w:right="141"/>
              <w:rPr>
                <w:rFonts w:cs="Arial"/>
                <w:sz w:val="26"/>
                <w:szCs w:val="26"/>
              </w:rPr>
            </w:pPr>
            <w:r w:rsidRPr="00794703">
              <w:rPr>
                <w:rFonts w:cs="Arial"/>
                <w:sz w:val="26"/>
                <w:szCs w:val="26"/>
              </w:rPr>
              <w:t>Date:</w:t>
            </w:r>
          </w:p>
        </w:tc>
        <w:tc>
          <w:tcPr>
            <w:tcW w:w="4792" w:type="dxa"/>
            <w:vAlign w:val="center"/>
          </w:tcPr>
          <w:p w14:paraId="3A975D78" w14:textId="77777777" w:rsidR="00EB656E" w:rsidRPr="00794703" w:rsidRDefault="00EB656E" w:rsidP="00421A02">
            <w:pPr>
              <w:tabs>
                <w:tab w:val="left" w:pos="9356"/>
              </w:tabs>
              <w:ind w:right="141"/>
              <w:rPr>
                <w:rFonts w:cs="Arial"/>
                <w:sz w:val="26"/>
                <w:szCs w:val="26"/>
              </w:rPr>
            </w:pPr>
            <w:r w:rsidRPr="00794703">
              <w:rPr>
                <w:rFonts w:cs="Arial"/>
                <w:sz w:val="26"/>
                <w:szCs w:val="26"/>
              </w:rPr>
              <w:t>…………………………………………………………………</w:t>
            </w:r>
          </w:p>
        </w:tc>
      </w:tr>
    </w:tbl>
    <w:p w14:paraId="28A165D7" w14:textId="77777777" w:rsidR="00EB656E" w:rsidRDefault="00EB656E" w:rsidP="00EB656E">
      <w:pPr>
        <w:pStyle w:val="Header"/>
        <w:tabs>
          <w:tab w:val="clear" w:pos="4819"/>
          <w:tab w:val="clear" w:pos="9071"/>
        </w:tabs>
        <w:rPr>
          <w:rFonts w:ascii="Arial" w:hAnsi="Arial" w:cs="Arial"/>
          <w:b/>
          <w:bCs/>
        </w:rPr>
      </w:pPr>
    </w:p>
    <w:p w14:paraId="7A708F48" w14:textId="77777777" w:rsidR="00EB656E" w:rsidRPr="00894659" w:rsidRDefault="00EB656E" w:rsidP="00EB656E">
      <w:pPr>
        <w:tabs>
          <w:tab w:val="left" w:pos="9356"/>
        </w:tabs>
        <w:spacing w:after="0" w:line="240" w:lineRule="auto"/>
        <w:ind w:right="141"/>
        <w:rPr>
          <w:rFonts w:ascii="Times New Roman" w:eastAsia="Times New Roman" w:hAnsi="Times New Roman" w:cs="Arial"/>
          <w:color w:val="00B0F0"/>
          <w:sz w:val="26"/>
          <w:szCs w:val="26"/>
          <w:u w:val="single"/>
        </w:rPr>
      </w:pPr>
    </w:p>
    <w:sectPr w:rsidR="00EB656E" w:rsidRPr="00894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9BE4BB4"/>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AC71B37"/>
    <w:multiLevelType w:val="hybridMultilevel"/>
    <w:tmpl w:val="6E425728"/>
    <w:lvl w:ilvl="0" w:tplc="5B2AD8A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8781660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63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34A"/>
    <w:rsid w:val="00794703"/>
    <w:rsid w:val="00894659"/>
    <w:rsid w:val="008F634A"/>
    <w:rsid w:val="00B652C0"/>
    <w:rsid w:val="00EB656E"/>
    <w:rsid w:val="00EC3543"/>
    <w:rsid w:val="00EC3F9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3A7F"/>
  <w15:chartTrackingRefBased/>
  <w15:docId w15:val="{1801E274-3E7A-4881-83A6-227F453F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656E"/>
    <w:pPr>
      <w:tabs>
        <w:tab w:val="center" w:pos="4819"/>
        <w:tab w:val="right" w:pos="9071"/>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B65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1811</Characters>
  <Application>Microsoft Office Word</Application>
  <DocSecurity>0</DocSecurity>
  <Lines>258</Lines>
  <Paragraphs>156</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Rod</dc:creator>
  <cp:keywords/>
  <dc:description/>
  <cp:lastModifiedBy>Tian, Yani</cp:lastModifiedBy>
  <cp:revision>4</cp:revision>
  <dcterms:created xsi:type="dcterms:W3CDTF">2023-02-09T22:05:00Z</dcterms:created>
  <dcterms:modified xsi:type="dcterms:W3CDTF">2023-02-09T22:09:00Z</dcterms:modified>
</cp:coreProperties>
</file>